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64" w:rsidRPr="008E1164" w:rsidRDefault="008E1164" w:rsidP="008E1164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E1164">
        <w:rPr>
          <w:rFonts w:ascii="Times New Roman" w:hAnsi="Times New Roman" w:cs="Times New Roman"/>
          <w:kern w:val="36"/>
          <w:sz w:val="28"/>
          <w:szCs w:val="28"/>
          <w:lang w:eastAsia="ru-RU"/>
        </w:rPr>
        <w:t>Сергей Обухов - «Свободной прессе»: Путин выдохся на «прямой»: Почему президент не поговорит с народом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1164">
        <w:rPr>
          <w:rFonts w:ascii="Times New Roman" w:hAnsi="Times New Roman" w:cs="Times New Roman"/>
          <w:sz w:val="28"/>
          <w:szCs w:val="28"/>
          <w:lang w:eastAsia="ru-RU"/>
        </w:rPr>
        <w:t>Кремль отменил традиционное общение главы народа с населением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Прямая линия с </w:t>
      </w:r>
      <w:r w:rsidRPr="008E11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Владимиром Путиным</w:t>
      </w:r>
      <w:r w:rsidRPr="008E1164">
        <w:rPr>
          <w:rFonts w:ascii="Times New Roman" w:hAnsi="Times New Roman" w:cs="Times New Roman"/>
          <w:sz w:val="28"/>
          <w:szCs w:val="28"/>
        </w:rPr>
        <w:t> в 2020 году не состоится. Об этом 9 сентября сообщил ТАСС пресс-секретарь президента </w:t>
      </w:r>
      <w:r w:rsidRPr="008E11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Дмитрий Песков</w:t>
      </w:r>
      <w:r w:rsidRPr="008E1164">
        <w:rPr>
          <w:rFonts w:ascii="Times New Roman" w:hAnsi="Times New Roman" w:cs="Times New Roman"/>
          <w:sz w:val="28"/>
          <w:szCs w:val="28"/>
        </w:rPr>
        <w:t>. По его словам, в силу сложившихся обстоятельств «президент проводит прямую линию уже последние несколько месяцев». «Поэтому, конечно, проводить прямую линию в этом году в ее традиционном формате было бы излишним», — отметил Песков.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Пресс-секретарь также отметил, что элементы прямой линии попробуют добавить в большую пресс-конференцию, которая состоится в декабре. Это позволит получить обратную связь от людей из разных регионов, считает Песков.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 xml:space="preserve">Напомним, прямую линию, намеченную на июнь, ранее перенесли из-за пандемии </w:t>
      </w:r>
      <w:proofErr w:type="spellStart"/>
      <w:r w:rsidRPr="008E11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>. Аналитики тогда иронизировали, мол, прямая линия — это обязательный инструмент кремлевской политики, поэтому ее просто не может не быть. За годы правления Путина сложилась традиция: летом — прямая линия, зимой — под Новый год — пресс-конференция. И это незыблемо.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 xml:space="preserve">И вот традиция все-таки отвергнута. И, надо думать, не только из-за </w:t>
      </w:r>
      <w:proofErr w:type="spellStart"/>
      <w:r w:rsidRPr="008E11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>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Проблема в том, что Путину, после серии выступлений в период карантина, по большому счету нечего сказать гражданам. Показательно, что с помпой анонсированное в конце августа «большое интервью по актуальным темам», которое глава государства дал ведущему ВГТРК </w:t>
      </w:r>
      <w:r w:rsidRPr="008E11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Сергею </w:t>
      </w:r>
      <w:proofErr w:type="spellStart"/>
      <w:r w:rsidRPr="008E11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Брилеву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>, включило только три вопроса, и заняло всего 22 минуты.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Политологи отмечают, что последние пять-шесть последних лет прямые линии с главой государства не вызывают, как прежде, всплеска интереса со стороны граждан. И это несмотря на титанические старания организаторов как-то оживить аудиторию и вдохнуть в мероприятие жизнь.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К участию в прямой линии привлекались и </w:t>
      </w:r>
      <w:proofErr w:type="spellStart"/>
      <w:r w:rsidRPr="008E1164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>, и перспективная молодежь, и министры с вице-премьерами держали ответ перед населением. Путин в прямом эфире устраивал разносы губернаторам, местным чиновникам, зарвавшимся работодателям.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1164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8E1164">
        <w:rPr>
          <w:rFonts w:ascii="Times New Roman" w:hAnsi="Times New Roman" w:cs="Times New Roman"/>
          <w:sz w:val="28"/>
          <w:szCs w:val="28"/>
        </w:rPr>
        <w:t> тем не менее, кризис жанра налицо. То, что пожаловаться президенту можно напрямую, и жалоба будет услышана, больше не вызывает ажиотажа.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Да и у самого Путина общение с населением, видимо, энтузиазма не вызывает. Ему, возможно, не хочется снова объяснять, что Россия успешно преодолевает кризис, убеждать в правильности правки Конституции, комментировать скандал вокруг </w:t>
      </w:r>
      <w:hyperlink r:id="rId4" w:tgtFrame="_blank" w:history="1">
        <w:proofErr w:type="gramStart"/>
        <w:r w:rsidRPr="008E1164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Навального</w:t>
        </w:r>
        <w:proofErr w:type="gramEnd"/>
      </w:hyperlink>
      <w:r w:rsidRPr="008E1164">
        <w:rPr>
          <w:rFonts w:ascii="Times New Roman" w:hAnsi="Times New Roman" w:cs="Times New Roman"/>
          <w:sz w:val="28"/>
          <w:szCs w:val="28"/>
        </w:rPr>
        <w:t>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Раз так — проще изменить ритуал. И закупорить еще один канал обратной связи — пусть и очень слабой — власти и общества.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 xml:space="preserve">— В последнее время выступления Путина редко длились свыше 20 минут, появилась даже </w:t>
      </w:r>
      <w:proofErr w:type="spellStart"/>
      <w:r w:rsidRPr="008E1164">
        <w:rPr>
          <w:rFonts w:ascii="Times New Roman" w:hAnsi="Times New Roman" w:cs="Times New Roman"/>
          <w:sz w:val="28"/>
          <w:szCs w:val="28"/>
        </w:rPr>
        <w:t>конспирологическая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 xml:space="preserve"> версия, что у главы государства имеются проблемы со здоровьем, — отмечает </w:t>
      </w:r>
      <w:r w:rsidRPr="008E11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5" w:tgtFrame="_blank" w:history="1">
        <w:r w:rsidRPr="008E1164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8E1164">
        <w:rPr>
          <w:rFonts w:ascii="Times New Roman" w:hAnsi="Times New Roman" w:cs="Times New Roman"/>
          <w:sz w:val="28"/>
          <w:szCs w:val="28"/>
        </w:rPr>
        <w:t>. — Но других признаков нездоровья нет. Скорее, Владимиру Владимировичу просто-напросто стало скучно проводить прямые линии. Поскольку внутренняя политика ему тоже откровенно скучна.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На международной арене — на тех же заседаниях группы G20 — Путину, на мой взгляд, значительно интереснее. Такое впечатление, что президент во внешней политике себя лучше реализует.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То есть, Путин пресытился форматом?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 xml:space="preserve">— Я бы не списывал слова </w:t>
      </w:r>
      <w:proofErr w:type="spellStart"/>
      <w:r w:rsidRPr="008E1164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>, что в силу сложившихся в нынешнем году условий «президент проводит прямую линию уже последние несколько месяцев». Пресс-секретарь прав: прямые линии из «бункера» в Подмосковье, с помощью которых происходит управление страной, ведутся регулярно.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 xml:space="preserve">Нужна ли еще одна линия из «бункера» — большой вопрос. Тем более, просто так нагнать участников мероприятия на этот раз не получится. Всех участников прямой линии придется — из-за угрозы </w:t>
      </w:r>
      <w:proofErr w:type="spellStart"/>
      <w:r w:rsidRPr="008E11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E1164">
        <w:rPr>
          <w:rFonts w:ascii="Times New Roman" w:hAnsi="Times New Roman" w:cs="Times New Roman"/>
          <w:sz w:val="28"/>
          <w:szCs w:val="28"/>
        </w:rPr>
        <w:t> — посадить на двухнедельный карантин. При таком раскладе Федеральная служба охраны хлопот не оберется.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Можно ли сказать, что на решение отменить прямую линию повлияла история с </w:t>
      </w:r>
      <w:proofErr w:type="gramStart"/>
      <w:r w:rsidRPr="008E11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Навальным</w:t>
      </w:r>
      <w:proofErr w:type="gramEnd"/>
      <w:r w:rsidRPr="008E11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t>— Едва ли. Хотя из-за Навального, вероятно, на время прекратятся внешние контакты главы государства. По крайней мере, снизится их интенсивность.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Состоится ли в другое традиционное мероприятие с Путиным — пресс-конференция накануне Нового года?</w:t>
      </w:r>
    </w:p>
    <w:p w:rsidR="008E116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r w:rsidRPr="008E1164">
        <w:rPr>
          <w:rFonts w:ascii="Times New Roman" w:hAnsi="Times New Roman" w:cs="Times New Roman"/>
          <w:sz w:val="28"/>
          <w:szCs w:val="28"/>
        </w:rPr>
        <w:lastRenderedPageBreak/>
        <w:t>— Скорее всего, не состоится. Журналистов не отправишь, как ветеранов войны перед парадом Победы, на карантин в санатории и дома отдыха. Выход тут может быть один — провести конференцию в удаленном формате. Но прежнего действа — с гвалтом, плакатами, эпатажем — точно не будет.</w:t>
      </w:r>
    </w:p>
    <w:p w:rsidR="008B3934" w:rsidRPr="008E1164" w:rsidRDefault="008E1164" w:rsidP="008E1164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8E116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Владимир Римский</w:t>
        </w:r>
      </w:hyperlink>
    </w:p>
    <w:sectPr w:rsidR="008B3934" w:rsidRPr="008E1164" w:rsidSect="00CA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64"/>
    <w:rsid w:val="004C2645"/>
    <w:rsid w:val="008E1164"/>
    <w:rsid w:val="00CA20B6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B6"/>
  </w:style>
  <w:style w:type="paragraph" w:styleId="1">
    <w:name w:val="heading 1"/>
    <w:basedOn w:val="a"/>
    <w:link w:val="10"/>
    <w:uiPriority w:val="9"/>
    <w:qFormat/>
    <w:rsid w:val="008E1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164"/>
    <w:rPr>
      <w:b/>
      <w:bCs/>
    </w:rPr>
  </w:style>
  <w:style w:type="character" w:styleId="a5">
    <w:name w:val="Hyperlink"/>
    <w:basedOn w:val="a0"/>
    <w:uiPriority w:val="99"/>
    <w:semiHidden/>
    <w:unhideWhenUsed/>
    <w:rsid w:val="008E1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experts/vladimir-rimskiy/" TargetMode="External"/><Relationship Id="rId5" Type="http://schemas.openxmlformats.org/officeDocument/2006/relationships/hyperlink" Target="https://svpressa.ru/persons/sergey-obuhov/" TargetMode="External"/><Relationship Id="rId4" Type="http://schemas.openxmlformats.org/officeDocument/2006/relationships/hyperlink" Target="https://svpressa.ru/persons/aleksey-navalny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2020-09-10T16:02:00Z</dcterms:created>
  <dcterms:modified xsi:type="dcterms:W3CDTF">2020-09-10T16:11:00Z</dcterms:modified>
</cp:coreProperties>
</file>